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3F7C7" w14:textId="77777777" w:rsidR="00386506" w:rsidRPr="00386506" w:rsidRDefault="00386506" w:rsidP="00386506">
      <w:pPr>
        <w:pStyle w:val="Heading1"/>
      </w:pPr>
      <w:r w:rsidRPr="00386506">
        <w:t>1. Weekly Check-In Template (Mentor &amp; SME)</w:t>
      </w:r>
    </w:p>
    <w:p w14:paraId="29753B87" w14:textId="77777777" w:rsidR="00386506" w:rsidRPr="00386506" w:rsidRDefault="00386506" w:rsidP="00386506">
      <w:pPr>
        <w:rPr>
          <w:b/>
          <w:bCs/>
          <w:sz w:val="22"/>
          <w:szCs w:val="22"/>
        </w:rPr>
      </w:pPr>
    </w:p>
    <w:p w14:paraId="1179604B" w14:textId="77777777" w:rsidR="00386506" w:rsidRDefault="00386506" w:rsidP="00386506">
      <w:pPr>
        <w:spacing w:after="120"/>
        <w:rPr>
          <w:sz w:val="22"/>
          <w:szCs w:val="22"/>
        </w:rPr>
      </w:pPr>
      <w:r w:rsidRPr="00386506">
        <w:rPr>
          <w:b/>
          <w:bCs/>
          <w:sz w:val="22"/>
          <w:szCs w:val="22"/>
        </w:rPr>
        <w:t>Purpose:</w:t>
      </w:r>
      <w:r w:rsidRPr="00386506">
        <w:rPr>
          <w:sz w:val="22"/>
          <w:szCs w:val="22"/>
        </w:rPr>
        <w:t> To support reflection, momentum, and confidence-building between sessions.</w:t>
      </w:r>
    </w:p>
    <w:tbl>
      <w:tblPr>
        <w:tblStyle w:val="TableGrid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838"/>
        <w:gridCol w:w="3260"/>
        <w:gridCol w:w="5358"/>
      </w:tblGrid>
      <w:tr w:rsidR="00143095" w14:paraId="7AD9A024" w14:textId="77777777" w:rsidTr="00433652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1BAEE4" w14:textId="13BDA20D" w:rsidR="00143095" w:rsidRDefault="00143095" w:rsidP="00433652">
            <w:pPr>
              <w:rPr>
                <w:b/>
                <w:bCs/>
              </w:rPr>
            </w:pPr>
            <w:r>
              <w:rPr>
                <w:b/>
                <w:bCs/>
              </w:rPr>
              <w:t>Business</w:t>
            </w:r>
            <w:r w:rsidRPr="00CF61D1">
              <w:rPr>
                <w:b/>
                <w:bCs/>
              </w:rPr>
              <w:t xml:space="preserve"> Name:</w:t>
            </w:r>
          </w:p>
        </w:tc>
        <w:tc>
          <w:tcPr>
            <w:tcW w:w="8618" w:type="dxa"/>
            <w:gridSpan w:val="2"/>
            <w:tcBorders>
              <w:left w:val="single" w:sz="4" w:space="0" w:color="auto"/>
            </w:tcBorders>
            <w:vAlign w:val="center"/>
          </w:tcPr>
          <w:p w14:paraId="7E115AE9" w14:textId="77777777" w:rsidR="00143095" w:rsidRDefault="00143095" w:rsidP="00433652">
            <w:pPr>
              <w:spacing w:line="360" w:lineRule="auto"/>
              <w:rPr>
                <w:b/>
                <w:bCs/>
              </w:rPr>
            </w:pPr>
          </w:p>
        </w:tc>
      </w:tr>
      <w:tr w:rsidR="00143095" w14:paraId="3138E686" w14:textId="77777777" w:rsidTr="00433652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9E17CE4" w14:textId="77777777" w:rsidR="00143095" w:rsidRDefault="00143095" w:rsidP="00433652">
            <w:pPr>
              <w:rPr>
                <w:b/>
                <w:bCs/>
              </w:rPr>
            </w:pPr>
            <w:r w:rsidRPr="00CF61D1">
              <w:rPr>
                <w:b/>
                <w:bCs/>
              </w:rPr>
              <w:t>Mentor Name:</w:t>
            </w:r>
          </w:p>
        </w:tc>
        <w:tc>
          <w:tcPr>
            <w:tcW w:w="8618" w:type="dxa"/>
            <w:gridSpan w:val="2"/>
            <w:tcBorders>
              <w:left w:val="single" w:sz="4" w:space="0" w:color="auto"/>
            </w:tcBorders>
            <w:vAlign w:val="center"/>
          </w:tcPr>
          <w:p w14:paraId="2A80FB64" w14:textId="77777777" w:rsidR="00143095" w:rsidRDefault="00143095" w:rsidP="00433652">
            <w:pPr>
              <w:spacing w:line="360" w:lineRule="auto"/>
              <w:rPr>
                <w:b/>
                <w:bCs/>
              </w:rPr>
            </w:pPr>
          </w:p>
        </w:tc>
      </w:tr>
      <w:tr w:rsidR="00143095" w14:paraId="6CDDBDE2" w14:textId="77777777" w:rsidTr="00433652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EF0692F" w14:textId="7C41C712" w:rsidR="00143095" w:rsidRDefault="00143095" w:rsidP="00433652">
            <w:pPr>
              <w:rPr>
                <w:b/>
                <w:bCs/>
              </w:rPr>
            </w:pPr>
            <w:r w:rsidRPr="00386506">
              <w:rPr>
                <w:b/>
                <w:bCs/>
              </w:rPr>
              <w:t>Week / Date: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vAlign w:val="center"/>
          </w:tcPr>
          <w:p w14:paraId="18002D5B" w14:textId="77777777" w:rsidR="00143095" w:rsidRDefault="00143095" w:rsidP="0043365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358" w:type="dxa"/>
            <w:tcBorders>
              <w:bottom w:val="nil"/>
              <w:right w:val="nil"/>
            </w:tcBorders>
            <w:vAlign w:val="center"/>
          </w:tcPr>
          <w:p w14:paraId="59D8CA82" w14:textId="77777777" w:rsidR="00143095" w:rsidRDefault="00143095" w:rsidP="00433652">
            <w:pPr>
              <w:spacing w:line="360" w:lineRule="auto"/>
              <w:rPr>
                <w:b/>
                <w:bCs/>
              </w:rPr>
            </w:pPr>
          </w:p>
        </w:tc>
      </w:tr>
    </w:tbl>
    <w:p w14:paraId="08091FF5" w14:textId="77777777" w:rsidR="00143095" w:rsidRPr="00386506" w:rsidRDefault="00143095" w:rsidP="00386506">
      <w:pPr>
        <w:spacing w:after="120"/>
        <w:rPr>
          <w:sz w:val="22"/>
          <w:szCs w:val="22"/>
        </w:rPr>
      </w:pPr>
    </w:p>
    <w:p w14:paraId="49428EDA" w14:textId="77777777" w:rsidR="00386506" w:rsidRPr="00386506" w:rsidRDefault="00386506" w:rsidP="00386506">
      <w:pPr>
        <w:pStyle w:val="Heading2"/>
      </w:pPr>
      <w:r w:rsidRPr="00386506">
        <w:t>1. What’s Gone Well This Week?</w:t>
      </w:r>
    </w:p>
    <w:p w14:paraId="196F0BC0" w14:textId="77777777" w:rsidR="00386506" w:rsidRPr="00386506" w:rsidRDefault="00386506" w:rsidP="00386506">
      <w:pPr>
        <w:spacing w:after="120"/>
        <w:rPr>
          <w:sz w:val="22"/>
          <w:szCs w:val="22"/>
        </w:rPr>
      </w:pPr>
      <w:r w:rsidRPr="00386506">
        <w:rPr>
          <w:i/>
          <w:iCs/>
          <w:sz w:val="22"/>
          <w:szCs w:val="22"/>
        </w:rPr>
        <w:t>(Prompts confidence and progress)</w:t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143095" w14:paraId="5DE4A6F4" w14:textId="77777777" w:rsidTr="00143095">
        <w:tc>
          <w:tcPr>
            <w:tcW w:w="10490" w:type="dxa"/>
            <w:vAlign w:val="center"/>
          </w:tcPr>
          <w:p w14:paraId="02A06238" w14:textId="77777777" w:rsidR="00143095" w:rsidRDefault="00143095" w:rsidP="001005A6">
            <w:pPr>
              <w:pStyle w:val="BtBBullet"/>
              <w:numPr>
                <w:ilvl w:val="0"/>
                <w:numId w:val="0"/>
              </w:numPr>
              <w:ind w:left="720"/>
            </w:pPr>
          </w:p>
        </w:tc>
      </w:tr>
      <w:tr w:rsidR="00143095" w14:paraId="24B65137" w14:textId="77777777" w:rsidTr="00143095">
        <w:tc>
          <w:tcPr>
            <w:tcW w:w="10490" w:type="dxa"/>
          </w:tcPr>
          <w:p w14:paraId="3E1E1FCA" w14:textId="77777777" w:rsidR="00143095" w:rsidRDefault="00143095" w:rsidP="001005A6">
            <w:pPr>
              <w:pStyle w:val="BtBBullet"/>
              <w:numPr>
                <w:ilvl w:val="0"/>
                <w:numId w:val="0"/>
              </w:numPr>
              <w:ind w:left="720"/>
            </w:pPr>
          </w:p>
        </w:tc>
      </w:tr>
    </w:tbl>
    <w:p w14:paraId="3612E16A" w14:textId="77777777" w:rsidR="00386506" w:rsidRPr="00386506" w:rsidRDefault="00386506" w:rsidP="00386506">
      <w:pPr>
        <w:pStyle w:val="Heading2"/>
      </w:pPr>
      <w:r w:rsidRPr="00386506">
        <w:t>2. What’s Felt Challenging or Unclear?</w:t>
      </w:r>
    </w:p>
    <w:p w14:paraId="4CF924CD" w14:textId="77777777" w:rsidR="00143095" w:rsidRPr="00386506" w:rsidRDefault="00386506" w:rsidP="00143095">
      <w:pPr>
        <w:spacing w:after="120"/>
        <w:rPr>
          <w:sz w:val="22"/>
          <w:szCs w:val="22"/>
        </w:rPr>
      </w:pPr>
      <w:r w:rsidRPr="00386506">
        <w:rPr>
          <w:i/>
          <w:iCs/>
          <w:sz w:val="22"/>
          <w:szCs w:val="22"/>
        </w:rPr>
        <w:t>(Normalise uncertainty)</w:t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143095" w14:paraId="2E680A1D" w14:textId="77777777" w:rsidTr="001005A6">
        <w:tc>
          <w:tcPr>
            <w:tcW w:w="10490" w:type="dxa"/>
            <w:vAlign w:val="center"/>
          </w:tcPr>
          <w:p w14:paraId="0D05B11B" w14:textId="77777777" w:rsidR="00143095" w:rsidRDefault="00143095" w:rsidP="001005A6">
            <w:pPr>
              <w:pStyle w:val="BtBBullet"/>
              <w:numPr>
                <w:ilvl w:val="0"/>
                <w:numId w:val="0"/>
              </w:numPr>
              <w:ind w:left="720"/>
            </w:pPr>
          </w:p>
        </w:tc>
      </w:tr>
      <w:tr w:rsidR="00143095" w14:paraId="3015185D" w14:textId="77777777" w:rsidTr="001005A6">
        <w:tc>
          <w:tcPr>
            <w:tcW w:w="10490" w:type="dxa"/>
          </w:tcPr>
          <w:p w14:paraId="6858C1F1" w14:textId="77777777" w:rsidR="00143095" w:rsidRDefault="00143095" w:rsidP="001005A6">
            <w:pPr>
              <w:pStyle w:val="BtBBullet"/>
              <w:numPr>
                <w:ilvl w:val="0"/>
                <w:numId w:val="0"/>
              </w:numPr>
              <w:ind w:left="720"/>
            </w:pPr>
          </w:p>
        </w:tc>
      </w:tr>
    </w:tbl>
    <w:p w14:paraId="5E675FE8" w14:textId="34546B26" w:rsidR="00386506" w:rsidRPr="00386506" w:rsidRDefault="00386506" w:rsidP="00143095">
      <w:pPr>
        <w:pStyle w:val="Heading2"/>
      </w:pPr>
      <w:r w:rsidRPr="00386506">
        <w:t>3. Actions Taken Since Last Session</w:t>
      </w:r>
    </w:p>
    <w:p w14:paraId="3ED71E33" w14:textId="77777777" w:rsidR="00386506" w:rsidRPr="00386506" w:rsidRDefault="00386506" w:rsidP="00386506">
      <w:pPr>
        <w:spacing w:after="120"/>
        <w:rPr>
          <w:sz w:val="22"/>
          <w:szCs w:val="22"/>
        </w:rPr>
      </w:pPr>
      <w:r w:rsidRPr="00386506">
        <w:rPr>
          <w:i/>
          <w:iCs/>
          <w:sz w:val="22"/>
          <w:szCs w:val="22"/>
        </w:rPr>
        <w:t>(Keep this practical and realistic)</w:t>
      </w:r>
    </w:p>
    <w:p w14:paraId="5DAE58FA" w14:textId="071C12E2" w:rsidR="00386506" w:rsidRPr="00386506" w:rsidRDefault="00143095" w:rsidP="00143095">
      <w:pPr>
        <w:pStyle w:val="BtBBullet"/>
        <w:numPr>
          <w:ilvl w:val="0"/>
          <w:numId w:val="0"/>
        </w:numPr>
      </w:pP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bookmarkStart w:id="0" w:name="Check1"/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bookmarkEnd w:id="0"/>
      <w:r w:rsidR="00386506" w:rsidRPr="00386506">
        <w:t xml:space="preserve"> Action 1:</w:t>
      </w:r>
    </w:p>
    <w:p w14:paraId="04984F7B" w14:textId="7844CF65" w:rsidR="00386506" w:rsidRPr="00386506" w:rsidRDefault="00143095" w:rsidP="00143095">
      <w:pPr>
        <w:pStyle w:val="BtBBullet"/>
        <w:numPr>
          <w:ilvl w:val="0"/>
          <w:numId w:val="0"/>
        </w:numPr>
      </w:pP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 w:rsidRPr="00386506">
        <w:t xml:space="preserve"> </w:t>
      </w:r>
      <w:r w:rsidR="00386506" w:rsidRPr="00386506">
        <w:t>Action 2:</w:t>
      </w:r>
    </w:p>
    <w:p w14:paraId="622DE14C" w14:textId="77777777" w:rsidR="00386506" w:rsidRPr="00386506" w:rsidRDefault="00386506" w:rsidP="00386506">
      <w:pPr>
        <w:pStyle w:val="Heading2"/>
      </w:pPr>
      <w:r w:rsidRPr="00386506">
        <w:t>4. What Support Would Be Helpful?</w:t>
      </w:r>
    </w:p>
    <w:p w14:paraId="6A83F142" w14:textId="77777777" w:rsidR="00143095" w:rsidRPr="00386506" w:rsidRDefault="00386506" w:rsidP="00143095">
      <w:pPr>
        <w:spacing w:after="120"/>
        <w:rPr>
          <w:sz w:val="22"/>
          <w:szCs w:val="22"/>
        </w:rPr>
      </w:pPr>
      <w:r w:rsidRPr="00386506">
        <w:rPr>
          <w:i/>
          <w:iCs/>
          <w:sz w:val="22"/>
          <w:szCs w:val="22"/>
        </w:rPr>
        <w:t>(From mentor, team, or external partners)</w:t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143095" w14:paraId="2D2FD805" w14:textId="77777777" w:rsidTr="001005A6">
        <w:tc>
          <w:tcPr>
            <w:tcW w:w="10490" w:type="dxa"/>
            <w:vAlign w:val="center"/>
          </w:tcPr>
          <w:p w14:paraId="62CB52AE" w14:textId="77777777" w:rsidR="00143095" w:rsidRDefault="00143095" w:rsidP="001005A6">
            <w:pPr>
              <w:pStyle w:val="BtBBullet"/>
              <w:numPr>
                <w:ilvl w:val="0"/>
                <w:numId w:val="0"/>
              </w:numPr>
              <w:ind w:left="720"/>
            </w:pPr>
          </w:p>
        </w:tc>
      </w:tr>
    </w:tbl>
    <w:p w14:paraId="42B02E40" w14:textId="25FED013" w:rsidR="00386506" w:rsidRPr="00386506" w:rsidRDefault="00386506" w:rsidP="00143095">
      <w:pPr>
        <w:pStyle w:val="Heading2"/>
      </w:pPr>
      <w:r w:rsidRPr="00386506">
        <w:t>5. One Priority for Next Week</w:t>
      </w:r>
    </w:p>
    <w:p w14:paraId="47DF702A" w14:textId="77777777" w:rsidR="00143095" w:rsidRPr="00386506" w:rsidRDefault="00386506" w:rsidP="00143095">
      <w:pPr>
        <w:spacing w:after="120"/>
        <w:rPr>
          <w:sz w:val="22"/>
          <w:szCs w:val="22"/>
        </w:rPr>
      </w:pPr>
      <w:r w:rsidRPr="00386506">
        <w:rPr>
          <w:i/>
          <w:iCs/>
          <w:sz w:val="22"/>
          <w:szCs w:val="22"/>
        </w:rPr>
        <w:t>(Small, achievable step)</w:t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143095" w14:paraId="3A26AE56" w14:textId="77777777" w:rsidTr="001005A6">
        <w:tc>
          <w:tcPr>
            <w:tcW w:w="10490" w:type="dxa"/>
            <w:vAlign w:val="center"/>
          </w:tcPr>
          <w:p w14:paraId="61DEC489" w14:textId="77777777" w:rsidR="00143095" w:rsidRDefault="00143095" w:rsidP="001005A6">
            <w:pPr>
              <w:pStyle w:val="BtBBullet"/>
              <w:numPr>
                <w:ilvl w:val="0"/>
                <w:numId w:val="0"/>
              </w:numPr>
              <w:ind w:left="720"/>
            </w:pPr>
          </w:p>
        </w:tc>
      </w:tr>
    </w:tbl>
    <w:p w14:paraId="65B0C830" w14:textId="78FAE8AA" w:rsidR="004C792F" w:rsidRPr="00386506" w:rsidRDefault="004C792F" w:rsidP="00143095">
      <w:pPr>
        <w:spacing w:after="120"/>
      </w:pPr>
    </w:p>
    <w:sectPr w:rsidR="004C792F" w:rsidRPr="00386506" w:rsidSect="00A716A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567" w:footer="907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C7C8F" w14:textId="77777777" w:rsidR="000B1127" w:rsidRDefault="000B1127" w:rsidP="0063680E">
      <w:r>
        <w:separator/>
      </w:r>
    </w:p>
    <w:p w14:paraId="1B237B5A" w14:textId="77777777" w:rsidR="000B1127" w:rsidRDefault="000B1127"/>
    <w:p w14:paraId="3B3FF9D9" w14:textId="77777777" w:rsidR="000B1127" w:rsidRDefault="000B1127" w:rsidP="00823C93"/>
  </w:endnote>
  <w:endnote w:type="continuationSeparator" w:id="0">
    <w:p w14:paraId="3A7D837F" w14:textId="77777777" w:rsidR="000B1127" w:rsidRDefault="000B1127" w:rsidP="0063680E">
      <w:r>
        <w:continuationSeparator/>
      </w:r>
    </w:p>
    <w:p w14:paraId="7C2A7FA4" w14:textId="77777777" w:rsidR="000B1127" w:rsidRDefault="000B1127"/>
    <w:p w14:paraId="056FB4FC" w14:textId="77777777" w:rsidR="000B1127" w:rsidRDefault="000B1127" w:rsidP="00823C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5FE15034-6ACB-F946-8BF3-6EE11B012A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5FF693C-630F-EB49-AA8F-8A5EB37A1E3E}"/>
    <w:embedBold r:id="rId3" w:fontKey="{7774498C-501F-B240-B31C-C27DAA953060}"/>
    <w:embedItalic r:id="rId4" w:fontKey="{AC86239D-BC36-3649-8CE0-3CC0FC4B66B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B39E8EF-29F7-F349-BBC1-C288FD2112F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17E70A53-DE6A-DD4B-8F1B-722594EB4202}"/>
  </w:font>
  <w:font w:name="Aleo">
    <w:panose1 w:val="00000500000000000000"/>
    <w:charset w:val="4D"/>
    <w:family w:val="auto"/>
    <w:pitch w:val="variable"/>
    <w:sig w:usb0="00000007" w:usb1="00000000" w:usb2="00000000" w:usb3="00000000" w:csb0="00000083" w:csb1="00000000"/>
    <w:embedRegular r:id="rId7" w:fontKey="{799070A3-AE10-9D46-AF5D-14AF8CB11181}"/>
    <w:embedBold r:id="rId8" w:fontKey="{145AAF38-C529-1D43-A05A-7A56951E8042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383D51FA-F32E-5A49-A759-B3B52AB21F51}"/>
    <w:embedBold r:id="rId10" w:fontKey="{772FF7DD-CDA2-9D4A-B950-7AA82516EF6D}"/>
    <w:embedItalic r:id="rId11" w:fontKey="{73122E98-4361-4E43-8219-ACFE1BDBD444}"/>
  </w:font>
  <w:font w:name="Times New Roman (Body CS)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C57C0051-99D4-5E41-A082-C25126A1BF16}"/>
    <w:embedBold r:id="rId16" w:fontKey="{8143ED2B-DC07-6A42-A6EE-D1D309089E87}"/>
    <w:embedItalic r:id="rId17" w:fontKey="{917F9310-7FDF-CC43-8B73-07C7F2D77B1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8" w:fontKey="{87D4E24E-0472-7141-A61E-6F970F8D228B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9" w:fontKey="{D090AA50-9008-4A47-B0A8-8EE33A999D9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0" w:fontKey="{D040328E-2538-3A41-9920-07915E87BD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344AD" w14:textId="77777777" w:rsidR="00772BC8" w:rsidRDefault="00772B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3466E" w14:textId="5C139544" w:rsidR="000F2415" w:rsidRPr="00426487" w:rsidRDefault="00A716A1" w:rsidP="00823C93">
    <w:pPr>
      <w:ind w:left="426" w:hanging="426"/>
      <w:rPr>
        <w:rFonts w:cs="Arial"/>
        <w:b/>
        <w:bCs/>
        <w:color w:val="392D5A"/>
        <w:sz w:val="15"/>
        <w:szCs w:val="16"/>
      </w:rPr>
    </w:pPr>
    <w:r w:rsidRPr="00A716A1">
      <w:rPr>
        <w:noProof/>
      </w:rPr>
      <w:drawing>
        <wp:anchor distT="0" distB="0" distL="114300" distR="114300" simplePos="0" relativeHeight="251665408" behindDoc="0" locked="0" layoutInCell="1" allowOverlap="1" wp14:anchorId="0448D9FD" wp14:editId="0D5895BE">
          <wp:simplePos x="0" y="0"/>
          <wp:positionH relativeFrom="column">
            <wp:posOffset>4297680</wp:posOffset>
          </wp:positionH>
          <wp:positionV relativeFrom="paragraph">
            <wp:posOffset>115372</wp:posOffset>
          </wp:positionV>
          <wp:extent cx="2362756" cy="295344"/>
          <wp:effectExtent l="0" t="0" r="0" b="0"/>
          <wp:wrapNone/>
          <wp:docPr id="6597992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9799246" name="Picture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756" cy="295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CCD25" w14:textId="15B857F8" w:rsidR="00486523" w:rsidRDefault="00486523" w:rsidP="00914716">
    <w:pPr>
      <w:pStyle w:val="BtBFooter"/>
    </w:pPr>
  </w:p>
  <w:p w14:paraId="6D2545E9" w14:textId="4DB24EB0" w:rsidR="00C207C9" w:rsidRPr="00914716" w:rsidRDefault="0094177C" w:rsidP="00914716">
    <w:pPr>
      <w:pStyle w:val="BtBFooter"/>
      <w:rPr>
        <w:b w:val="0"/>
        <w:bCs w:val="0"/>
      </w:rPr>
    </w:pPr>
    <w:r w:rsidRPr="00426487">
      <w:fldChar w:fldCharType="begin"/>
    </w:r>
    <w:r w:rsidRPr="00426487">
      <w:instrText xml:space="preserve"> PAGE </w:instrText>
    </w:r>
    <w:r w:rsidRPr="00426487">
      <w:fldChar w:fldCharType="separate"/>
    </w:r>
    <w:r w:rsidR="00426487" w:rsidRPr="00426487">
      <w:rPr>
        <w:noProof/>
      </w:rPr>
      <w:t>2</w:t>
    </w:r>
    <w:r w:rsidRPr="00426487">
      <w:fldChar w:fldCharType="end"/>
    </w:r>
    <w:r w:rsidR="00426487" w:rsidRPr="00426487">
      <w:t xml:space="preserve"> | </w:t>
    </w:r>
    <w:r w:rsidR="00426487" w:rsidRPr="00914716">
      <w:rPr>
        <w:b w:val="0"/>
        <w:bCs w:val="0"/>
      </w:rPr>
      <w:t>PATHWAYS TO P</w:t>
    </w:r>
    <w:r w:rsidR="008635B7">
      <w:rPr>
        <w:b w:val="0"/>
        <w:bCs w:val="0"/>
      </w:rPr>
      <w:t>OTENTIAL</w:t>
    </w:r>
    <w:r w:rsidR="00772BC8">
      <w:rPr>
        <w:b w:val="0"/>
        <w:bCs w:val="0"/>
      </w:rPr>
      <w:t xml:space="preserve"> – Weekly Check In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CB575" w14:textId="4BF3E750" w:rsidR="007D6420" w:rsidRPr="007D6420" w:rsidRDefault="007D6420" w:rsidP="007D6420">
    <w:pPr>
      <w:rPr>
        <w:rFonts w:ascii="Inter" w:hAnsi="Inter"/>
        <w:color w:val="FFFFFF" w:themeColor="background1"/>
        <w:sz w:val="24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28A79BDF" wp14:editId="2C4FD810">
              <wp:simplePos x="0" y="0"/>
              <wp:positionH relativeFrom="column">
                <wp:posOffset>-456565</wp:posOffset>
              </wp:positionH>
              <wp:positionV relativeFrom="paragraph">
                <wp:posOffset>-608655</wp:posOffset>
              </wp:positionV>
              <wp:extent cx="7548452" cy="1232771"/>
              <wp:effectExtent l="0" t="0" r="8255" b="12065"/>
              <wp:wrapNone/>
              <wp:docPr id="1116904485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8452" cy="1232771"/>
                      </a:xfrm>
                      <a:prstGeom prst="rect">
                        <a:avLst/>
                      </a:prstGeom>
                      <a:solidFill>
                        <a:srgbClr val="2F4049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E7418ED" w14:textId="53E2DD0B" w:rsidR="007D6420" w:rsidRPr="007D6420" w:rsidRDefault="007D6420">
                          <w:pPr>
                            <w:rPr>
                              <w:rFonts w:ascii="Inter" w:hAnsi="Inter"/>
                              <w:color w:val="FFFFFF" w:themeColor="background1"/>
                              <w:sz w:val="24"/>
                              <w:szCs w:val="26"/>
                            </w:rPr>
                          </w:pPr>
                          <w:r w:rsidRPr="007D6420">
                            <w:rPr>
                              <w:rFonts w:ascii="Inter" w:hAnsi="Inter"/>
                              <w:color w:val="FFFFFF" w:themeColor="background1"/>
                              <w:sz w:val="24"/>
                              <w:szCs w:val="26"/>
                            </w:rPr>
                            <w:t>clara-pensions.com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6800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A79BD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35.95pt;margin-top:-47.95pt;width:594.35pt;height:97.0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" fillcolor="#2f4049" strokeweight=".5pt">
              <v:textbox inset="13mm">
                <w:txbxContent>
                  <w:p w14:paraId="0E7418ED" w14:textId="53E2DD0B" w:rsidR="007D6420" w:rsidRPr="007D6420" w:rsidRDefault="007D6420">
                    <w:pPr>
                      <w:rPr>
                        <w:rFonts w:ascii="Inter" w:hAnsi="Inter"/>
                        <w:color w:val="FFFFFF" w:themeColor="background1"/>
                        <w:sz w:val="24"/>
                        <w:szCs w:val="26"/>
                      </w:rPr>
                    </w:pPr>
                    <w:r w:rsidRPr="007D6420">
                      <w:rPr>
                        <w:rFonts w:ascii="Inter" w:hAnsi="Inter"/>
                        <w:color w:val="FFFFFF" w:themeColor="background1"/>
                        <w:sz w:val="24"/>
                        <w:szCs w:val="26"/>
                      </w:rPr>
                      <w:t>clara-pensions.com</w:t>
                    </w:r>
                  </w:p>
                </w:txbxContent>
              </v:textbox>
            </v:shape>
          </w:pict>
        </mc:Fallback>
      </mc:AlternateContent>
    </w:r>
    <w:r w:rsidRPr="007D6420">
      <w:rPr>
        <w:rFonts w:ascii="Inter" w:hAnsi="Inter"/>
        <w:noProof/>
        <w:color w:val="FFFFFF" w:themeColor="background1"/>
        <w:sz w:val="24"/>
      </w:rPr>
      <w:drawing>
        <wp:anchor distT="0" distB="0" distL="114300" distR="114300" simplePos="0" relativeHeight="251660288" behindDoc="1" locked="0" layoutInCell="1" allowOverlap="1" wp14:anchorId="76CF2A5C" wp14:editId="39597E83">
          <wp:simplePos x="0" y="0"/>
          <wp:positionH relativeFrom="column">
            <wp:posOffset>5666740</wp:posOffset>
          </wp:positionH>
          <wp:positionV relativeFrom="paragraph">
            <wp:posOffset>-130810</wp:posOffset>
          </wp:positionV>
          <wp:extent cx="909955" cy="373380"/>
          <wp:effectExtent l="0" t="0" r="4445" b="0"/>
          <wp:wrapTight wrapText="bothSides">
            <wp:wrapPolygon edited="0">
              <wp:start x="5728" y="0"/>
              <wp:lineTo x="0" y="0"/>
              <wp:lineTo x="0" y="14694"/>
              <wp:lineTo x="7838" y="20571"/>
              <wp:lineTo x="11154" y="20571"/>
              <wp:lineTo x="21404" y="20571"/>
              <wp:lineTo x="21404" y="3673"/>
              <wp:lineTo x="8441" y="0"/>
              <wp:lineTo x="5728" y="0"/>
            </wp:wrapPolygon>
          </wp:wrapTight>
          <wp:docPr id="11173034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30344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955" cy="373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6420">
      <w:rPr>
        <w:rFonts w:ascii="Inter" w:hAnsi="Inter"/>
        <w:color w:val="FFFFFF" w:themeColor="background1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747B8" w14:textId="77777777" w:rsidR="000B1127" w:rsidRDefault="000B1127" w:rsidP="0063680E">
      <w:r>
        <w:separator/>
      </w:r>
    </w:p>
    <w:p w14:paraId="14574D31" w14:textId="77777777" w:rsidR="000B1127" w:rsidRDefault="000B1127"/>
    <w:p w14:paraId="74390120" w14:textId="77777777" w:rsidR="000B1127" w:rsidRDefault="000B1127" w:rsidP="00823C93"/>
  </w:footnote>
  <w:footnote w:type="continuationSeparator" w:id="0">
    <w:p w14:paraId="2B2CF437" w14:textId="77777777" w:rsidR="000B1127" w:rsidRDefault="000B1127" w:rsidP="0063680E">
      <w:r>
        <w:continuationSeparator/>
      </w:r>
    </w:p>
    <w:p w14:paraId="76A1A078" w14:textId="77777777" w:rsidR="000B1127" w:rsidRDefault="000B1127"/>
    <w:p w14:paraId="3196082B" w14:textId="77777777" w:rsidR="000B1127" w:rsidRDefault="000B1127" w:rsidP="00823C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707C2" w14:textId="77777777" w:rsidR="00772BC8" w:rsidRDefault="00772B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DB463" w14:textId="69FD099E" w:rsidR="00C207C9" w:rsidRPr="00486523" w:rsidRDefault="00413032" w:rsidP="004865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cs="Arial"/>
        <w:color w:val="392D5A"/>
      </w:rPr>
    </w:pPr>
    <w:r w:rsidRPr="00A716A1">
      <w:rPr>
        <w:rFonts w:cs="Arial"/>
        <w:noProof/>
        <w:color w:val="392D5A"/>
      </w:rPr>
      <w:drawing>
        <wp:anchor distT="0" distB="0" distL="114300" distR="114300" simplePos="0" relativeHeight="251664384" behindDoc="1" locked="0" layoutInCell="1" allowOverlap="1" wp14:anchorId="0ABD2FEE" wp14:editId="579B593D">
          <wp:simplePos x="0" y="0"/>
          <wp:positionH relativeFrom="column">
            <wp:posOffset>5447630</wp:posOffset>
          </wp:positionH>
          <wp:positionV relativeFrom="paragraph">
            <wp:posOffset>4558</wp:posOffset>
          </wp:positionV>
          <wp:extent cx="1121761" cy="399415"/>
          <wp:effectExtent l="0" t="0" r="0" b="0"/>
          <wp:wrapNone/>
          <wp:docPr id="3574289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74289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1761" cy="399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16A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4B5647" wp14:editId="28793712">
              <wp:simplePos x="0" y="0"/>
              <wp:positionH relativeFrom="column">
                <wp:posOffset>225706</wp:posOffset>
              </wp:positionH>
              <wp:positionV relativeFrom="paragraph">
                <wp:posOffset>207114</wp:posOffset>
              </wp:positionV>
              <wp:extent cx="4849793" cy="0"/>
              <wp:effectExtent l="0" t="0" r="14605" b="12700"/>
              <wp:wrapNone/>
              <wp:docPr id="1285879398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49793" cy="0"/>
                      </a:xfrm>
                      <a:prstGeom prst="line">
                        <a:avLst/>
                      </a:prstGeom>
                      <a:ln w="3175">
                        <a:solidFill>
                          <a:srgbClr val="22201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49EF7C" id="Straight Connector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75pt,16.3pt" to="399.6pt,1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" strokecolor="#22201c" strokeweight=".25pt">
              <v:stroke joinstyle="miter"/>
            </v:line>
          </w:pict>
        </mc:Fallback>
      </mc:AlternateContent>
    </w:r>
    <w:r w:rsidR="00A716A1" w:rsidRPr="00426487">
      <w:rPr>
        <w:rFonts w:cs="Arial"/>
        <w:b/>
        <w:bCs/>
        <w:noProof/>
        <w:color w:val="392D5A"/>
        <w:sz w:val="15"/>
        <w:szCs w:val="16"/>
      </w:rPr>
      <w:drawing>
        <wp:anchor distT="0" distB="0" distL="114300" distR="114300" simplePos="0" relativeHeight="251662336" behindDoc="0" locked="0" layoutInCell="1" allowOverlap="1" wp14:anchorId="5C2CADB1" wp14:editId="21F80C89">
          <wp:simplePos x="0" y="0"/>
          <wp:positionH relativeFrom="column">
            <wp:posOffset>8441</wp:posOffset>
          </wp:positionH>
          <wp:positionV relativeFrom="paragraph">
            <wp:posOffset>80645</wp:posOffset>
          </wp:positionV>
          <wp:extent cx="127000" cy="254000"/>
          <wp:effectExtent l="0" t="0" r="0" b="0"/>
          <wp:wrapNone/>
          <wp:docPr id="100293166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93166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70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487" w:rsidRPr="00426487">
      <w:rPr>
        <w:rFonts w:eastAsia="Aleo" w:cs="Arial"/>
        <w:color w:val="333F48"/>
        <w:sz w:val="20"/>
        <w:szCs w:val="20"/>
      </w:rPr>
      <w:br/>
    </w:r>
    <w:r w:rsidR="00486523">
      <w:rPr>
        <w:rFonts w:cs="Arial"/>
        <w:color w:val="392D5A"/>
      </w:rPr>
      <w:br/>
    </w:r>
  </w:p>
  <w:p w14:paraId="1830C84D" w14:textId="6AE2FEA6" w:rsidR="00D316B2" w:rsidRPr="00D316B2" w:rsidRDefault="00D316B2" w:rsidP="00D316B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9F392" w14:textId="77777777" w:rsidR="00772BC8" w:rsidRDefault="00772B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45DC1"/>
    <w:multiLevelType w:val="hybridMultilevel"/>
    <w:tmpl w:val="8834AA76"/>
    <w:lvl w:ilvl="0" w:tplc="F70E8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770A6"/>
    <w:multiLevelType w:val="multilevel"/>
    <w:tmpl w:val="AEFC6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3B308D"/>
    <w:multiLevelType w:val="hybridMultilevel"/>
    <w:tmpl w:val="7E6C61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13930"/>
    <w:multiLevelType w:val="multilevel"/>
    <w:tmpl w:val="2A044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BE662F"/>
    <w:multiLevelType w:val="multilevel"/>
    <w:tmpl w:val="A97A4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B94556"/>
    <w:multiLevelType w:val="multilevel"/>
    <w:tmpl w:val="5CEC3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80172C"/>
    <w:multiLevelType w:val="multilevel"/>
    <w:tmpl w:val="3048B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8914BF"/>
    <w:multiLevelType w:val="multilevel"/>
    <w:tmpl w:val="51802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4255DA"/>
    <w:multiLevelType w:val="hybridMultilevel"/>
    <w:tmpl w:val="5B88F2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DD524C"/>
    <w:multiLevelType w:val="multilevel"/>
    <w:tmpl w:val="C406B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452B95"/>
    <w:multiLevelType w:val="hybridMultilevel"/>
    <w:tmpl w:val="7E6C61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7208E6"/>
    <w:multiLevelType w:val="multilevel"/>
    <w:tmpl w:val="2A7A0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CD1CAE"/>
    <w:multiLevelType w:val="hybridMultilevel"/>
    <w:tmpl w:val="E15634D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E0E301B"/>
    <w:multiLevelType w:val="multilevel"/>
    <w:tmpl w:val="7E46A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9D216D"/>
    <w:multiLevelType w:val="multilevel"/>
    <w:tmpl w:val="1FFC7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02F2415"/>
    <w:multiLevelType w:val="hybridMultilevel"/>
    <w:tmpl w:val="750E3494"/>
    <w:lvl w:ilvl="0" w:tplc="5BB80800">
      <w:start w:val="1"/>
      <w:numFmt w:val="bullet"/>
      <w:pStyle w:val="BtB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E25B48"/>
    <w:multiLevelType w:val="hybridMultilevel"/>
    <w:tmpl w:val="9DCE6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085AE5"/>
    <w:multiLevelType w:val="hybridMultilevel"/>
    <w:tmpl w:val="A72CF5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220DFC"/>
    <w:multiLevelType w:val="hybridMultilevel"/>
    <w:tmpl w:val="C4B25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78820408">
    <w:abstractNumId w:val="0"/>
  </w:num>
  <w:num w:numId="2" w16cid:durableId="858468499">
    <w:abstractNumId w:val="10"/>
  </w:num>
  <w:num w:numId="3" w16cid:durableId="1511136528">
    <w:abstractNumId w:val="2"/>
  </w:num>
  <w:num w:numId="4" w16cid:durableId="1829132279">
    <w:abstractNumId w:val="15"/>
  </w:num>
  <w:num w:numId="5" w16cid:durableId="1813012997">
    <w:abstractNumId w:val="17"/>
  </w:num>
  <w:num w:numId="6" w16cid:durableId="127213538">
    <w:abstractNumId w:val="12"/>
  </w:num>
  <w:num w:numId="7" w16cid:durableId="319388898">
    <w:abstractNumId w:val="16"/>
  </w:num>
  <w:num w:numId="8" w16cid:durableId="1161503693">
    <w:abstractNumId w:val="8"/>
  </w:num>
  <w:num w:numId="9" w16cid:durableId="836730236">
    <w:abstractNumId w:val="18"/>
  </w:num>
  <w:num w:numId="10" w16cid:durableId="1495534502">
    <w:abstractNumId w:val="5"/>
  </w:num>
  <w:num w:numId="11" w16cid:durableId="481239142">
    <w:abstractNumId w:val="7"/>
  </w:num>
  <w:num w:numId="12" w16cid:durableId="1791507273">
    <w:abstractNumId w:val="9"/>
  </w:num>
  <w:num w:numId="13" w16cid:durableId="231819757">
    <w:abstractNumId w:val="4"/>
  </w:num>
  <w:num w:numId="14" w16cid:durableId="157353173">
    <w:abstractNumId w:val="11"/>
  </w:num>
  <w:num w:numId="15" w16cid:durableId="1540511602">
    <w:abstractNumId w:val="1"/>
  </w:num>
  <w:num w:numId="16" w16cid:durableId="832573409">
    <w:abstractNumId w:val="3"/>
  </w:num>
  <w:num w:numId="17" w16cid:durableId="870803007">
    <w:abstractNumId w:val="14"/>
  </w:num>
  <w:num w:numId="18" w16cid:durableId="1633052332">
    <w:abstractNumId w:val="13"/>
  </w:num>
  <w:num w:numId="19" w16cid:durableId="18247395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35C"/>
    <w:rsid w:val="00006B3B"/>
    <w:rsid w:val="00045BA8"/>
    <w:rsid w:val="00054FF5"/>
    <w:rsid w:val="000A4497"/>
    <w:rsid w:val="000B1127"/>
    <w:rsid w:val="000E05A0"/>
    <w:rsid w:val="000F2415"/>
    <w:rsid w:val="00143095"/>
    <w:rsid w:val="0019635C"/>
    <w:rsid w:val="00291DC7"/>
    <w:rsid w:val="002B5674"/>
    <w:rsid w:val="00386506"/>
    <w:rsid w:val="003A2BB2"/>
    <w:rsid w:val="003C0D4C"/>
    <w:rsid w:val="003D5149"/>
    <w:rsid w:val="00400232"/>
    <w:rsid w:val="00413032"/>
    <w:rsid w:val="00426487"/>
    <w:rsid w:val="00433652"/>
    <w:rsid w:val="00455AB8"/>
    <w:rsid w:val="00486523"/>
    <w:rsid w:val="004C792F"/>
    <w:rsid w:val="004F1E60"/>
    <w:rsid w:val="00526529"/>
    <w:rsid w:val="00543835"/>
    <w:rsid w:val="00574B8E"/>
    <w:rsid w:val="005D7763"/>
    <w:rsid w:val="005E669C"/>
    <w:rsid w:val="00625560"/>
    <w:rsid w:val="0063680E"/>
    <w:rsid w:val="006A6693"/>
    <w:rsid w:val="006D04DF"/>
    <w:rsid w:val="00772BC8"/>
    <w:rsid w:val="007D6420"/>
    <w:rsid w:val="007D7D86"/>
    <w:rsid w:val="007E6CD8"/>
    <w:rsid w:val="007F78DF"/>
    <w:rsid w:val="00823C93"/>
    <w:rsid w:val="0083362A"/>
    <w:rsid w:val="008635B7"/>
    <w:rsid w:val="00875849"/>
    <w:rsid w:val="00881830"/>
    <w:rsid w:val="008C0345"/>
    <w:rsid w:val="008D3230"/>
    <w:rsid w:val="00914716"/>
    <w:rsid w:val="00922B99"/>
    <w:rsid w:val="0094177C"/>
    <w:rsid w:val="009A76BB"/>
    <w:rsid w:val="00A128E0"/>
    <w:rsid w:val="00A24351"/>
    <w:rsid w:val="00A32025"/>
    <w:rsid w:val="00A440A5"/>
    <w:rsid w:val="00A716A1"/>
    <w:rsid w:val="00A83B91"/>
    <w:rsid w:val="00A94081"/>
    <w:rsid w:val="00B12BD3"/>
    <w:rsid w:val="00BF3FB7"/>
    <w:rsid w:val="00BF5A68"/>
    <w:rsid w:val="00C04DAD"/>
    <w:rsid w:val="00C207C9"/>
    <w:rsid w:val="00C80F30"/>
    <w:rsid w:val="00CD466E"/>
    <w:rsid w:val="00CF08EE"/>
    <w:rsid w:val="00D00259"/>
    <w:rsid w:val="00D316B2"/>
    <w:rsid w:val="00DC4F26"/>
    <w:rsid w:val="00E430C0"/>
    <w:rsid w:val="00E4765B"/>
    <w:rsid w:val="00E620AE"/>
    <w:rsid w:val="00E67115"/>
    <w:rsid w:val="00E82C66"/>
    <w:rsid w:val="00E96248"/>
    <w:rsid w:val="00EA3155"/>
    <w:rsid w:val="00F040A2"/>
    <w:rsid w:val="00F74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85C7B2"/>
  <w15:chartTrackingRefBased/>
  <w15:docId w15:val="{0E908517-0196-4845-AA9C-174250A7B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leo" w:eastAsiaTheme="minorHAnsi" w:hAnsi="Aleo" w:cs="Times New Roman (Body CS)"/>
        <w:color w:val="2F4049"/>
        <w:kern w:val="2"/>
        <w:sz w:val="28"/>
        <w:szCs w:val="28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5A0"/>
    <w:rPr>
      <w:rFonts w:ascii="Arial" w:hAnsi="Arial"/>
      <w:color w:val="22201C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05A0"/>
    <w:pPr>
      <w:outlineLvl w:val="0"/>
    </w:pPr>
    <w:rPr>
      <w:b/>
      <w:color w:val="392D5A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6506"/>
    <w:pPr>
      <w:spacing w:before="240"/>
      <w:outlineLvl w:val="1"/>
    </w:pPr>
    <w:rPr>
      <w:b/>
      <w:bCs/>
      <w:color w:val="392D5A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4716"/>
    <w:pPr>
      <w:keepNext/>
      <w:keepLines/>
      <w:spacing w:before="160" w:after="8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05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35DA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63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635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635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635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635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05A0"/>
    <w:rPr>
      <w:rFonts w:ascii="Arial" w:hAnsi="Arial"/>
      <w:b/>
      <w:color w:val="392D5A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86506"/>
    <w:rPr>
      <w:rFonts w:ascii="Arial" w:hAnsi="Arial"/>
      <w:b/>
      <w:bCs/>
      <w:color w:val="392D5A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14716"/>
    <w:rPr>
      <w:rFonts w:ascii="Arial" w:eastAsiaTheme="majorEastAsia" w:hAnsi="Arial" w:cstheme="majorBidi"/>
      <w:color w:val="22201C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05A0"/>
    <w:rPr>
      <w:rFonts w:ascii="Arial" w:eastAsiaTheme="majorEastAsia" w:hAnsi="Arial" w:cstheme="majorBidi"/>
      <w:i/>
      <w:iCs/>
      <w:color w:val="735DA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635C"/>
    <w:rPr>
      <w:rFonts w:ascii="Arial" w:eastAsiaTheme="majorEastAsia" w:hAnsi="Arial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635C"/>
    <w:rPr>
      <w:rFonts w:ascii="Arial" w:eastAsiaTheme="majorEastAsia" w:hAnsi="Arial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635C"/>
    <w:rPr>
      <w:rFonts w:ascii="Arial" w:eastAsiaTheme="majorEastAsia" w:hAnsi="Arial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635C"/>
    <w:rPr>
      <w:rFonts w:ascii="Arial" w:eastAsiaTheme="majorEastAsia" w:hAnsi="Arial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635C"/>
    <w:rPr>
      <w:rFonts w:ascii="Arial" w:eastAsiaTheme="majorEastAsia" w:hAnsi="Arial" w:cstheme="majorBidi"/>
      <w:color w:val="272727" w:themeColor="text1" w:themeTint="D8"/>
    </w:rPr>
  </w:style>
  <w:style w:type="paragraph" w:customStyle="1" w:styleId="BtBBodyBold">
    <w:name w:val="BtB Body Bold"/>
    <w:basedOn w:val="Normal"/>
    <w:qFormat/>
    <w:rsid w:val="00914716"/>
    <w:rPr>
      <w:b/>
      <w:bCs/>
      <w:sz w:val="22"/>
      <w:szCs w:val="22"/>
    </w:rPr>
  </w:style>
  <w:style w:type="paragraph" w:customStyle="1" w:styleId="BtBBody">
    <w:name w:val="BtB Body"/>
    <w:basedOn w:val="Normal"/>
    <w:qFormat/>
    <w:rsid w:val="00914716"/>
    <w:rPr>
      <w:sz w:val="22"/>
      <w:szCs w:val="22"/>
    </w:rPr>
  </w:style>
  <w:style w:type="paragraph" w:styleId="ListParagraph">
    <w:name w:val="List Paragraph"/>
    <w:basedOn w:val="Normal"/>
    <w:uiPriority w:val="1"/>
    <w:qFormat/>
    <w:rsid w:val="000E05A0"/>
    <w:pPr>
      <w:ind w:left="720"/>
      <w:contextualSpacing/>
    </w:pPr>
  </w:style>
  <w:style w:type="paragraph" w:customStyle="1" w:styleId="BtBBullet">
    <w:name w:val="BtB Bullet"/>
    <w:basedOn w:val="ListParagraph"/>
    <w:qFormat/>
    <w:rsid w:val="00A94081"/>
    <w:pPr>
      <w:numPr>
        <w:numId w:val="4"/>
      </w:numPr>
      <w:spacing w:line="360" w:lineRule="auto"/>
      <w:ind w:left="714" w:hanging="357"/>
    </w:pPr>
    <w:rPr>
      <w:sz w:val="22"/>
      <w:szCs w:val="22"/>
    </w:rPr>
  </w:style>
  <w:style w:type="paragraph" w:customStyle="1" w:styleId="Heading2-Regular">
    <w:name w:val="Heading 2 - Regular"/>
    <w:basedOn w:val="Heading2"/>
    <w:qFormat/>
    <w:rsid w:val="000E05A0"/>
    <w:rPr>
      <w:b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0E05A0"/>
    <w:rPr>
      <w:rFonts w:ascii="Arial" w:hAnsi="Arial"/>
      <w:color w:val="96607D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914716"/>
    <w:rPr>
      <w:rFonts w:ascii="Arial" w:hAnsi="Arial"/>
      <w:color w:val="735DA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4351"/>
    <w:rPr>
      <w:rFonts w:ascii="Arial" w:hAnsi="Arial"/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A449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A4497"/>
    <w:rPr>
      <w:rFonts w:ascii="Arial" w:hAnsi="Arial"/>
      <w:color w:val="22201C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A4497"/>
    <w:rPr>
      <w:rFonts w:ascii="Arial" w:hAnsi="Arial"/>
      <w:color w:val="22201C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94177C"/>
    <w:rPr>
      <w:rFonts w:ascii="Arial" w:hAnsi="Arial"/>
      <w:color w:val="22201C"/>
    </w:rPr>
  </w:style>
  <w:style w:type="table" w:styleId="TableGrid">
    <w:name w:val="Table Grid"/>
    <w:basedOn w:val="TableNormal"/>
    <w:uiPriority w:val="39"/>
    <w:rsid w:val="00E67115"/>
    <w:rPr>
      <w:rFonts w:asciiTheme="minorHAnsi" w:eastAsia="Times New Roman" w:hAnsiTheme="minorHAnsi" w:cs="Times New Roman"/>
      <w:color w:val="auto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865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6523"/>
    <w:rPr>
      <w:rFonts w:ascii="Arial" w:hAnsi="Arial"/>
      <w:color w:val="22201C"/>
    </w:rPr>
  </w:style>
  <w:style w:type="paragraph" w:customStyle="1" w:styleId="BtBFooter">
    <w:name w:val="BtB Footer"/>
    <w:basedOn w:val="Normal"/>
    <w:qFormat/>
    <w:rsid w:val="00914716"/>
    <w:pPr>
      <w:tabs>
        <w:tab w:val="center" w:pos="4513"/>
        <w:tab w:val="right" w:pos="9026"/>
      </w:tabs>
      <w:ind w:left="426" w:hanging="426"/>
    </w:pPr>
    <w:rPr>
      <w:rFonts w:cs="Arial"/>
      <w:b/>
      <w:bCs/>
      <w:sz w:val="15"/>
      <w:szCs w:val="16"/>
    </w:rPr>
  </w:style>
  <w:style w:type="paragraph" w:customStyle="1" w:styleId="BtBHeader">
    <w:name w:val="BtB Header"/>
    <w:basedOn w:val="Normal"/>
    <w:qFormat/>
    <w:rsid w:val="00426487"/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  <w:rPr>
      <w:rFonts w:eastAsia="Aleo" w:cs="Arial"/>
      <w:b/>
      <w:bCs/>
      <w:color w:val="392D5A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865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6523"/>
    <w:rPr>
      <w:rFonts w:ascii="Arial" w:hAnsi="Arial"/>
      <w:color w:val="22201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16A3D801ACE14B8D069DCC5B18437C" ma:contentTypeVersion="16" ma:contentTypeDescription="Create a new document." ma:contentTypeScope="" ma:versionID="d044d194ddddf7ea8c8f30987c32f8fb">
  <xsd:schema xmlns:xsd="http://www.w3.org/2001/XMLSchema" xmlns:xs="http://www.w3.org/2001/XMLSchema" xmlns:p="http://schemas.microsoft.com/office/2006/metadata/properties" xmlns:ns2="29e0c1b5-5fcf-4bca-9b97-b57c4c3e7a56" xmlns:ns3="d317333c-8638-4689-9a09-4d456a3c452d" targetNamespace="http://schemas.microsoft.com/office/2006/metadata/properties" ma:root="true" ma:fieldsID="c64c60ab21a27f14d40c8d81348b996a" ns2:_="" ns3:_="">
    <xsd:import namespace="29e0c1b5-5fcf-4bca-9b97-b57c4c3e7a56"/>
    <xsd:import namespace="d317333c-8638-4689-9a09-4d456a3c45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0c1b5-5fcf-4bca-9b97-b57c4c3e7a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c3463f2-bdbe-4d36-8ce9-735e91001d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7333c-8638-4689-9a09-4d456a3c452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b55238-58a8-4b77-a30c-325e08450176}" ma:internalName="TaxCatchAll" ma:showField="CatchAllData" ma:web="d317333c-8638-4689-9a09-4d456a3c45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17333c-8638-4689-9a09-4d456a3c452d" xsi:nil="true"/>
    <lcf76f155ced4ddcb4097134ff3c332f xmlns="29e0c1b5-5fcf-4bca-9b97-b57c4c3e7a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30EE3A4-BDC6-4001-A86C-5E987F4D1FB3}"/>
</file>

<file path=customXml/itemProps2.xml><?xml version="1.0" encoding="utf-8"?>
<ds:datastoreItem xmlns:ds="http://schemas.openxmlformats.org/officeDocument/2006/customXml" ds:itemID="{FDAAB902-B4A8-40F6-B4C2-413D4DAE25C0}"/>
</file>

<file path=customXml/itemProps3.xml><?xml version="1.0" encoding="utf-8"?>
<ds:datastoreItem xmlns:ds="http://schemas.openxmlformats.org/officeDocument/2006/customXml" ds:itemID="{C8F310EE-4723-4BEF-A084-E86EE3CEDC9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</vt:lpstr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Edward Boughton</dc:creator>
  <cp:keywords/>
  <dc:description/>
  <cp:lastModifiedBy>Edward Boughton</cp:lastModifiedBy>
  <cp:revision>7</cp:revision>
  <dcterms:created xsi:type="dcterms:W3CDTF">2026-02-17T13:34:00Z</dcterms:created>
  <dcterms:modified xsi:type="dcterms:W3CDTF">2026-02-20T11:17:00Z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0x0101007316A3D801ACE14B8D069DCC5B18437C</vt:lpwstr>
  </property>
</Properties>
</file>